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09E80BBD" w14:textId="77777777" w:rsidR="004E4B6C" w:rsidRPr="00454346" w:rsidRDefault="004E4B6C" w:rsidP="004E4B6C">
      <w:pPr>
        <w:jc w:val="center"/>
        <w:rPr>
          <w:rFonts w:ascii="Arial" w:hAnsi="Arial" w:cs="Arial"/>
          <w:b/>
          <w:sz w:val="24"/>
          <w:szCs w:val="24"/>
        </w:rPr>
      </w:pPr>
      <w:r w:rsidRPr="00454346">
        <w:rPr>
          <w:rFonts w:ascii="Arial" w:hAnsi="Arial" w:cs="Arial"/>
          <w:b/>
          <w:sz w:val="24"/>
          <w:szCs w:val="24"/>
        </w:rPr>
        <w:t>„</w:t>
      </w:r>
      <w:r w:rsidRPr="00454346">
        <w:rPr>
          <w:rFonts w:ascii="Arial" w:hAnsi="Arial" w:cs="Arial"/>
          <w:b/>
          <w:i/>
          <w:sz w:val="24"/>
          <w:szCs w:val="24"/>
        </w:rPr>
        <w:t xml:space="preserve">Zakup </w:t>
      </w:r>
      <w:r>
        <w:rPr>
          <w:rFonts w:ascii="Arial" w:hAnsi="Arial" w:cs="Arial"/>
          <w:b/>
          <w:i/>
          <w:sz w:val="24"/>
          <w:szCs w:val="24"/>
        </w:rPr>
        <w:t xml:space="preserve">wraz z dostawą urządzenia do kontroli obiektów budowlanych </w:t>
      </w:r>
      <w:r w:rsidRPr="00454346">
        <w:rPr>
          <w:rFonts w:ascii="Arial" w:hAnsi="Arial" w:cs="Arial"/>
          <w:b/>
          <w:i/>
          <w:sz w:val="24"/>
          <w:szCs w:val="24"/>
        </w:rPr>
        <w:t>dla Muzeum Górnictwa Węglowego w Zabrzu</w:t>
      </w:r>
      <w:r w:rsidRPr="00454346">
        <w:rPr>
          <w:rFonts w:ascii="Arial" w:hAnsi="Arial" w:cs="Arial"/>
          <w:b/>
          <w:sz w:val="24"/>
          <w:szCs w:val="24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5D0A376D" w14:textId="77777777" w:rsidR="004E4B6C" w:rsidRPr="00454346" w:rsidRDefault="00184466" w:rsidP="004E4B6C">
      <w:pPr>
        <w:jc w:val="center"/>
        <w:rPr>
          <w:rFonts w:ascii="Arial" w:hAnsi="Arial" w:cs="Arial"/>
          <w:b/>
          <w:sz w:val="24"/>
          <w:szCs w:val="24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3816EB" w:rsidRPr="003816EB">
        <w:rPr>
          <w:rFonts w:ascii="Arial" w:hAnsi="Arial" w:cs="Arial"/>
          <w:b/>
          <w:sz w:val="24"/>
          <w:szCs w:val="24"/>
        </w:rPr>
        <w:t xml:space="preserve"> </w:t>
      </w:r>
      <w:r w:rsidR="004E4B6C" w:rsidRPr="00454346">
        <w:rPr>
          <w:rFonts w:ascii="Arial" w:hAnsi="Arial" w:cs="Arial"/>
          <w:b/>
          <w:sz w:val="24"/>
          <w:szCs w:val="24"/>
        </w:rPr>
        <w:t>„</w:t>
      </w:r>
      <w:r w:rsidR="004E4B6C" w:rsidRPr="00454346">
        <w:rPr>
          <w:rFonts w:ascii="Arial" w:hAnsi="Arial" w:cs="Arial"/>
          <w:b/>
          <w:i/>
          <w:sz w:val="24"/>
          <w:szCs w:val="24"/>
        </w:rPr>
        <w:t xml:space="preserve">Zakup </w:t>
      </w:r>
      <w:r w:rsidR="004E4B6C">
        <w:rPr>
          <w:rFonts w:ascii="Arial" w:hAnsi="Arial" w:cs="Arial"/>
          <w:b/>
          <w:i/>
          <w:sz w:val="24"/>
          <w:szCs w:val="24"/>
        </w:rPr>
        <w:t xml:space="preserve">wraz z dostawą urządzenia do kontroli obiektów budowlanych </w:t>
      </w:r>
      <w:r w:rsidR="004E4B6C" w:rsidRPr="00454346">
        <w:rPr>
          <w:rFonts w:ascii="Arial" w:hAnsi="Arial" w:cs="Arial"/>
          <w:b/>
          <w:i/>
          <w:sz w:val="24"/>
          <w:szCs w:val="24"/>
        </w:rPr>
        <w:t>dla Muzeum Górnictwa Węglowego w Zabrzu</w:t>
      </w:r>
      <w:r w:rsidR="004E4B6C" w:rsidRPr="00454346">
        <w:rPr>
          <w:rFonts w:ascii="Arial" w:hAnsi="Arial" w:cs="Arial"/>
          <w:b/>
          <w:sz w:val="24"/>
          <w:szCs w:val="24"/>
        </w:rPr>
        <w:t>.”</w:t>
      </w:r>
    </w:p>
    <w:p w14:paraId="6DB1DC3D" w14:textId="26170AE8" w:rsidR="003816EB" w:rsidRPr="00454346" w:rsidRDefault="003816EB" w:rsidP="003816E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7470CDD9" w14:textId="3293DDD4" w:rsidR="00184466" w:rsidRPr="00C67C6F" w:rsidRDefault="00485E63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84466"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184466" w:rsidRPr="00C04836">
        <w:rPr>
          <w:rFonts w:ascii="Arial" w:hAnsi="Arial" w:cs="Arial"/>
          <w:sz w:val="20"/>
          <w:szCs w:val="20"/>
        </w:rPr>
        <w:t xml:space="preserve">w </w:t>
      </w:r>
      <w:r w:rsidR="00184466"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184466" w:rsidRPr="00AC2902">
        <w:rPr>
          <w:rFonts w:ascii="Arial" w:hAnsi="Arial" w:cs="Arial"/>
          <w:b/>
          <w:sz w:val="20"/>
          <w:szCs w:val="20"/>
        </w:rPr>
        <w:t xml:space="preserve">ul.  </w:t>
      </w:r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="00184466" w:rsidRPr="00AC2902">
        <w:rPr>
          <w:rFonts w:ascii="Arial" w:hAnsi="Arial" w:cs="Arial"/>
          <w:b/>
          <w:sz w:val="20"/>
          <w:szCs w:val="20"/>
        </w:rPr>
        <w:t>41-800  Zabrze</w:t>
      </w:r>
      <w:r w:rsidR="00184466" w:rsidRPr="00AC2902">
        <w:rPr>
          <w:rFonts w:ascii="Arial" w:hAnsi="Arial" w:cs="Arial"/>
          <w:i/>
          <w:sz w:val="20"/>
          <w:szCs w:val="20"/>
        </w:rPr>
        <w:t xml:space="preserve">, </w:t>
      </w:r>
      <w:r w:rsidR="00184466"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2AF9F7C3" w14:textId="6189DA84" w:rsidR="00184466" w:rsidRPr="003816EB" w:rsidRDefault="00184466" w:rsidP="003816E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lastRenderedPageBreak/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816EB"/>
    <w:rsid w:val="00485E63"/>
    <w:rsid w:val="004E4B6C"/>
    <w:rsid w:val="0059250F"/>
    <w:rsid w:val="008F0EF2"/>
    <w:rsid w:val="00C63676"/>
    <w:rsid w:val="00C67C6F"/>
    <w:rsid w:val="00F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9</cp:revision>
  <dcterms:created xsi:type="dcterms:W3CDTF">2022-06-02T11:13:00Z</dcterms:created>
  <dcterms:modified xsi:type="dcterms:W3CDTF">2023-11-24T12:21:00Z</dcterms:modified>
</cp:coreProperties>
</file>